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3B63" w14:textId="16A284B1" w:rsidR="00C631C0" w:rsidRDefault="00C631C0" w:rsidP="00C631C0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Dear </w:t>
      </w:r>
      <w:r>
        <w:rPr>
          <w:rFonts w:ascii="Avenir Next LT Pro" w:hAnsi="Avenir Next LT Pro"/>
        </w:rPr>
        <w:fldChar w:fldCharType="begin"/>
      </w:r>
      <w:r>
        <w:rPr>
          <w:rFonts w:ascii="Avenir Next LT Pro" w:hAnsi="Avenir Next LT Pro"/>
        </w:rPr>
        <w:instrText xml:space="preserve"> MERGEFIELD FirstName </w:instrText>
      </w:r>
      <w:r>
        <w:rPr>
          <w:rFonts w:ascii="Avenir Next LT Pro" w:hAnsi="Avenir Next LT Pro"/>
        </w:rPr>
        <w:fldChar w:fldCharType="separate"/>
      </w:r>
      <w:r w:rsidR="001D5B6F">
        <w:rPr>
          <w:rFonts w:ascii="Avenir Next LT Pro" w:hAnsi="Avenir Next LT Pro"/>
          <w:noProof/>
        </w:rPr>
        <w:t>«FirstName»</w:t>
      </w:r>
      <w:r>
        <w:rPr>
          <w:rFonts w:ascii="Avenir Next LT Pro" w:hAnsi="Avenir Next LT Pro"/>
        </w:rPr>
        <w:fldChar w:fldCharType="end"/>
      </w:r>
      <w:r>
        <w:rPr>
          <w:rFonts w:ascii="Avenir Next LT Pro" w:hAnsi="Avenir Next LT Pro"/>
        </w:rPr>
        <w:t>,</w:t>
      </w:r>
    </w:p>
    <w:p w14:paraId="06A40F33" w14:textId="123AF83F" w:rsidR="00C631C0" w:rsidRDefault="00C631C0" w:rsidP="00C631C0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Thank you for submitting your application for 2025-2026 MES Scholarships. We regret to inform you that you have not been selected for MES specific funding resources during the most recent February-March scholarship application cycle. </w:t>
      </w:r>
    </w:p>
    <w:p w14:paraId="5EE7C48F" w14:textId="77777777" w:rsidR="00C631C0" w:rsidRDefault="00C631C0" w:rsidP="00C631C0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If you have any questions for us about financial aid resources, please do not hesitate to reach out to me at </w:t>
      </w:r>
      <w:hyperlink r:id="rId5" w:history="1">
        <w:r>
          <w:rPr>
            <w:rStyle w:val="Hyperlink"/>
            <w:rFonts w:ascii="Avenir Next LT Pro" w:hAnsi="Avenir Next LT Pro"/>
          </w:rPr>
          <w:t>averi.a.azar@evergreen.edu</w:t>
        </w:r>
      </w:hyperlink>
      <w:r>
        <w:rPr>
          <w:rFonts w:ascii="Avenir Next LT Pro" w:hAnsi="Avenir Next LT Pro"/>
        </w:rPr>
        <w:t xml:space="preserve"> at any time, or connect with the Financial Aid office at </w:t>
      </w:r>
      <w:hyperlink r:id="rId6" w:history="1">
        <w:r>
          <w:rPr>
            <w:rStyle w:val="Hyperlink"/>
            <w:rFonts w:ascii="Avenir Next LT Pro" w:hAnsi="Avenir Next LT Pro"/>
          </w:rPr>
          <w:t>finaid@evergreen.edu</w:t>
        </w:r>
      </w:hyperlink>
      <w:r>
        <w:rPr>
          <w:rFonts w:ascii="Avenir Next LT Pro" w:hAnsi="Avenir Next LT Pro"/>
        </w:rPr>
        <w:t xml:space="preserve">. </w:t>
      </w:r>
    </w:p>
    <w:p w14:paraId="7C6C8227" w14:textId="77777777" w:rsidR="00C631C0" w:rsidRPr="00A40FDA" w:rsidRDefault="00C631C0" w:rsidP="00C631C0">
      <w:pPr>
        <w:spacing w:after="0" w:line="240" w:lineRule="auto"/>
        <w:rPr>
          <w:rFonts w:ascii="Avenir Next LT Pro" w:hAnsi="Avenir Next LT Pro"/>
        </w:rPr>
      </w:pPr>
      <w:r w:rsidRPr="00A40FDA">
        <w:rPr>
          <w:rFonts w:ascii="Avenir Next LT Pro" w:hAnsi="Avenir Next LT Pro"/>
        </w:rPr>
        <w:t>Sincerely,</w:t>
      </w:r>
    </w:p>
    <w:p w14:paraId="69CA1B0F" w14:textId="77777777" w:rsidR="00C631C0" w:rsidRPr="00A40FDA" w:rsidRDefault="00C631C0" w:rsidP="00C631C0">
      <w:pPr>
        <w:spacing w:after="0" w:line="24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Averi</w:t>
      </w:r>
    </w:p>
    <w:p w14:paraId="097D0943" w14:textId="77777777" w:rsidR="00C631C0" w:rsidRDefault="00C631C0" w:rsidP="00C631C0">
      <w:pPr>
        <w:spacing w:after="0"/>
        <w:rPr>
          <w:rFonts w:ascii="Avenir Next LT Pro" w:hAnsi="Avenir Next LT Pro" w:cs="Arial"/>
        </w:rPr>
      </w:pPr>
    </w:p>
    <w:p w14:paraId="1CD8F7A7" w14:textId="77777777" w:rsidR="00C631C0" w:rsidRDefault="00C631C0" w:rsidP="00C631C0">
      <w:pPr>
        <w:shd w:val="clear" w:color="auto" w:fill="FFFFFF"/>
        <w:spacing w:after="0" w:line="235" w:lineRule="atLeast"/>
        <w:rPr>
          <w:rFonts w:ascii="Avenir Next LT Pro" w:eastAsia="Times New Roman" w:hAnsi="Avenir Next LT Pro" w:cs="Calibri"/>
          <w:noProof/>
          <w:color w:val="000000" w:themeColor="text1"/>
        </w:rPr>
      </w:pPr>
      <w:r>
        <w:rPr>
          <w:rFonts w:ascii="Avenir Next LT Pro" w:eastAsia="Times New Roman" w:hAnsi="Avenir Next LT Pro" w:cs="Calibri"/>
          <w:noProof/>
          <w:color w:val="000000" w:themeColor="text1"/>
        </w:rPr>
        <w:t>Averi Azar, MES (she/her/hers)</w:t>
      </w:r>
    </w:p>
    <w:p w14:paraId="4AA190DE" w14:textId="77777777" w:rsidR="00C631C0" w:rsidRDefault="00C631C0" w:rsidP="00C631C0">
      <w:pPr>
        <w:shd w:val="clear" w:color="auto" w:fill="FFFFFF"/>
        <w:spacing w:after="0" w:line="235" w:lineRule="atLeast"/>
        <w:rPr>
          <w:rFonts w:ascii="Avenir Next LT Pro" w:eastAsia="Times New Roman" w:hAnsi="Avenir Next LT Pro" w:cs="Calibri"/>
          <w:noProof/>
          <w:color w:val="000000" w:themeColor="text1"/>
        </w:rPr>
      </w:pPr>
      <w:r>
        <w:rPr>
          <w:rFonts w:ascii="Avenir Next LT Pro" w:eastAsia="Times New Roman" w:hAnsi="Avenir Next LT Pro" w:cs="Calibri"/>
          <w:noProof/>
          <w:color w:val="000000" w:themeColor="text1"/>
        </w:rPr>
        <w:t xml:space="preserve">Assistant Director, Master of Environmental Studies </w:t>
      </w:r>
    </w:p>
    <w:p w14:paraId="333F6E44" w14:textId="77777777" w:rsidR="00C631C0" w:rsidRDefault="00C631C0" w:rsidP="00C631C0">
      <w:pPr>
        <w:shd w:val="clear" w:color="auto" w:fill="FFFFFF"/>
        <w:spacing w:after="0" w:line="235" w:lineRule="atLeast"/>
        <w:rPr>
          <w:rFonts w:ascii="Avenir Next LT Pro" w:eastAsia="Times New Roman" w:hAnsi="Avenir Next LT Pro" w:cs="Calibri"/>
          <w:noProof/>
          <w:color w:val="000000" w:themeColor="text1"/>
        </w:rPr>
      </w:pPr>
      <w:r>
        <w:rPr>
          <w:rFonts w:ascii="Avenir Next LT Pro" w:eastAsia="Times New Roman" w:hAnsi="Avenir Next LT Pro" w:cs="Calibri"/>
          <w:noProof/>
          <w:color w:val="000000" w:themeColor="text1"/>
        </w:rPr>
        <w:t>The Evergreen State College, Lab 1 / 3022      </w:t>
      </w:r>
    </w:p>
    <w:p w14:paraId="2375E379" w14:textId="77777777" w:rsidR="00C631C0" w:rsidRDefault="00C631C0" w:rsidP="00C631C0">
      <w:pPr>
        <w:shd w:val="clear" w:color="auto" w:fill="FFFFFF"/>
        <w:spacing w:after="0" w:line="235" w:lineRule="atLeast"/>
        <w:rPr>
          <w:rFonts w:ascii="Avenir Next LT Pro" w:eastAsia="Times New Roman" w:hAnsi="Avenir Next LT Pro" w:cs="Calibri"/>
          <w:noProof/>
          <w:color w:val="000000" w:themeColor="text1"/>
        </w:rPr>
      </w:pPr>
      <w:hyperlink r:id="rId7" w:tgtFrame="_blank" w:history="1">
        <w:r>
          <w:rPr>
            <w:rStyle w:val="Hyperlink"/>
            <w:rFonts w:ascii="Avenir Next LT Pro" w:eastAsia="Times New Roman" w:hAnsi="Avenir Next LT Pro" w:cs="Calibri"/>
            <w:noProof/>
            <w:color w:val="000000" w:themeColor="text1"/>
            <w:bdr w:val="none" w:sz="0" w:space="0" w:color="auto" w:frame="1"/>
          </w:rPr>
          <w:t>averi.a.azar@evergreen.edu</w:t>
        </w:r>
      </w:hyperlink>
    </w:p>
    <w:p w14:paraId="7CA45858" w14:textId="77777777" w:rsidR="00C631C0" w:rsidRDefault="00C631C0" w:rsidP="00C631C0">
      <w:pPr>
        <w:shd w:val="clear" w:color="auto" w:fill="FFFFFF"/>
        <w:spacing w:after="0" w:line="235" w:lineRule="atLeast"/>
        <w:rPr>
          <w:rFonts w:ascii="Avenir Next LT Pro" w:eastAsia="Times New Roman" w:hAnsi="Avenir Next LT Pro" w:cs="Calibri"/>
          <w:noProof/>
          <w:color w:val="000000" w:themeColor="text1"/>
        </w:rPr>
      </w:pPr>
      <w:r>
        <w:rPr>
          <w:rFonts w:ascii="Avenir Next LT Pro" w:eastAsia="Times New Roman" w:hAnsi="Avenir Next LT Pro" w:cs="Calibri"/>
          <w:noProof/>
          <w:color w:val="000000" w:themeColor="text1"/>
        </w:rPr>
        <w:t>3 6 0. 7 4 2. 8 7 4 6</w:t>
      </w:r>
    </w:p>
    <w:p w14:paraId="47DE1B6F" w14:textId="77777777" w:rsidR="00C631C0" w:rsidRDefault="00C631C0" w:rsidP="00C631C0">
      <w:pPr>
        <w:shd w:val="clear" w:color="auto" w:fill="FFFFFF"/>
        <w:spacing w:after="0" w:line="235" w:lineRule="atLeast"/>
        <w:rPr>
          <w:rFonts w:ascii="Avenir Next LT Pro" w:eastAsia="Times New Roman" w:hAnsi="Avenir Next LT Pro" w:cs="Calibri"/>
          <w:b/>
          <w:bCs/>
          <w:noProof/>
          <w:color w:val="003300"/>
        </w:rPr>
      </w:pPr>
      <w:hyperlink r:id="rId8" w:history="1">
        <w:r>
          <w:rPr>
            <w:rStyle w:val="Hyperlink"/>
            <w:rFonts w:ascii="Avenir Next LT Pro" w:eastAsia="Times New Roman" w:hAnsi="Avenir Next LT Pro" w:cs="Calibri"/>
            <w:b/>
            <w:bCs/>
            <w:noProof/>
            <w:color w:val="003300"/>
          </w:rPr>
          <w:t>Schedule an Appointment</w:t>
        </w:r>
      </w:hyperlink>
    </w:p>
    <w:p w14:paraId="2ECF47B8" w14:textId="77777777" w:rsidR="00C631C0" w:rsidRDefault="00C631C0" w:rsidP="00C631C0">
      <w:pPr>
        <w:shd w:val="clear" w:color="auto" w:fill="FFFFFF"/>
        <w:spacing w:line="235" w:lineRule="atLeast"/>
        <w:rPr>
          <w:rFonts w:ascii="Calibri" w:eastAsia="Times New Roman" w:hAnsi="Calibri" w:cs="Calibri"/>
          <w:noProof/>
          <w:color w:val="201F1E"/>
        </w:rPr>
      </w:pPr>
      <w:r>
        <w:rPr>
          <w:rFonts w:ascii="Calibri" w:eastAsia="Times New Roman" w:hAnsi="Calibri" w:cs="Calibri"/>
          <w:noProof/>
          <w:color w:val="201F1E"/>
        </w:rPr>
        <w:t> </w:t>
      </w:r>
    </w:p>
    <w:p w14:paraId="60FF21E1" w14:textId="77777777" w:rsidR="00C631C0" w:rsidRDefault="00C631C0" w:rsidP="00C631C0">
      <w:pPr>
        <w:shd w:val="clear" w:color="auto" w:fill="FFFFFF"/>
        <w:spacing w:line="235" w:lineRule="atLeast"/>
        <w:rPr>
          <w:rFonts w:ascii="Calibri" w:eastAsia="Times New Roman" w:hAnsi="Calibri" w:cs="Calibri"/>
          <w:noProof/>
          <w:color w:val="201F1E"/>
        </w:rPr>
      </w:pPr>
      <w:r>
        <w:rPr>
          <w:rFonts w:ascii="Calibri" w:eastAsia="Times New Roman" w:hAnsi="Calibri" w:cs="Times New Roman"/>
          <w:noProof/>
          <w:color w:val="000000" w:themeColor="text1"/>
        </w:rPr>
        <w:drawing>
          <wp:inline distT="0" distB="0" distL="0" distR="0" wp14:anchorId="36C38BE1" wp14:editId="06DA1A19">
            <wp:extent cx="20002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D3F97" w14:textId="77777777" w:rsidR="00EC21F6" w:rsidRDefault="00EC21F6"/>
    <w:sectPr w:rsidR="00EC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mailMerge>
    <w:mainDocumentType w:val="formLetters"/>
    <w:linkToQuery/>
    <w:dataType w:val="native"/>
    <w:connectString w:val="Provider=Microsoft.ACE.OLEDB.12.0;User ID=Admin;Data Source=C:\Users\wzrj3634\Downloads\Scholarships 2025-2026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wzrj3634\Downloads\Scholarships 2025-2026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type w:val="dbColumn"/>
        <w:name w:val="FirstName"/>
        <w:mappedName w:val="First Name"/>
        <w:column w:val="1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C0"/>
    <w:rsid w:val="001D5B6F"/>
    <w:rsid w:val="005D60F0"/>
    <w:rsid w:val="007056AB"/>
    <w:rsid w:val="00C631C0"/>
    <w:rsid w:val="00D945E3"/>
    <w:rsid w:val="00EC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6EAA8"/>
  <w15:chartTrackingRefBased/>
  <w15:docId w15:val="{E7B9B77A-FE53-4438-B2E7-2B3C1DE7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C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1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1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1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1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1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3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3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1C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31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1C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31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1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1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qFormat/>
    <w:rsid w:val="00C631C0"/>
    <w:rPr>
      <w:color w:val="0066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office.com/bookwithme/user/35941959efe94258a74e59d48105b11e@evergreen.edu?anonymous&amp;ep=pli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eri.a.azar@evergree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inaid@evergreen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veri.a.azar@evergreen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zrj3634\Downloads\Scholarships%202025-2026.xlsx" TargetMode="External"/><Relationship Id="rId1" Type="http://schemas.openxmlformats.org/officeDocument/2006/relationships/mailMergeSource" Target="file:///C:\Users\wzrj3634\Downloads\Scholarships%202025-2026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1DF4-F14B-4FE3-B69E-73B2F39F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Company>The Evergreen State College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4</cp:revision>
  <dcterms:created xsi:type="dcterms:W3CDTF">2025-03-21T22:48:00Z</dcterms:created>
  <dcterms:modified xsi:type="dcterms:W3CDTF">2025-03-21T22:52:00Z</dcterms:modified>
</cp:coreProperties>
</file>