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E2" w:rsidRPr="005107C3" w:rsidRDefault="001026E2" w:rsidP="0048501E">
      <w:pPr>
        <w:pStyle w:val="CM7"/>
        <w:spacing w:line="260" w:lineRule="atLeast"/>
        <w:jc w:val="center"/>
        <w:rPr>
          <w:rFonts w:ascii="Arial" w:hAnsi="Arial" w:cs="Arial"/>
          <w:b/>
          <w:i/>
          <w:sz w:val="28"/>
          <w:szCs w:val="28"/>
        </w:rPr>
      </w:pPr>
      <w:r>
        <w:rPr>
          <w:b/>
          <w:sz w:val="32"/>
          <w:szCs w:val="32"/>
        </w:rPr>
        <w:t xml:space="preserve"> </w:t>
      </w:r>
      <w:r w:rsidRPr="005107C3">
        <w:rPr>
          <w:rFonts w:ascii="Arial" w:hAnsi="Arial" w:cs="Arial"/>
          <w:b/>
          <w:i/>
          <w:sz w:val="28"/>
          <w:szCs w:val="28"/>
        </w:rPr>
        <w:t>Towards a Sustainable Forestry for the 21</w:t>
      </w:r>
      <w:r w:rsidRPr="005107C3">
        <w:rPr>
          <w:rFonts w:ascii="Arial" w:hAnsi="Arial" w:cs="Arial"/>
          <w:b/>
          <w:i/>
          <w:sz w:val="28"/>
          <w:szCs w:val="28"/>
          <w:vertAlign w:val="superscript"/>
        </w:rPr>
        <w:t>st</w:t>
      </w:r>
      <w:r w:rsidRPr="005107C3">
        <w:rPr>
          <w:rFonts w:ascii="Arial" w:hAnsi="Arial" w:cs="Arial"/>
          <w:b/>
          <w:i/>
          <w:sz w:val="28"/>
          <w:szCs w:val="28"/>
        </w:rPr>
        <w:t xml:space="preserve"> century</w:t>
      </w:r>
    </w:p>
    <w:p w:rsidR="001026E2" w:rsidRPr="005107C3" w:rsidRDefault="001026E2" w:rsidP="00C7447C">
      <w:pPr>
        <w:pStyle w:val="CM7"/>
        <w:rPr>
          <w:rFonts w:ascii="Arial" w:hAnsi="Arial" w:cs="Arial"/>
          <w:b/>
          <w:sz w:val="22"/>
          <w:szCs w:val="22"/>
        </w:rPr>
      </w:pPr>
      <w:r w:rsidRPr="005107C3">
        <w:rPr>
          <w:rFonts w:ascii="Arial" w:hAnsi="Arial" w:cs="Arial"/>
          <w:b/>
          <w:color w:val="000000"/>
          <w:sz w:val="22"/>
          <w:szCs w:val="22"/>
        </w:rPr>
        <w:t xml:space="preserve"> </w:t>
      </w:r>
      <w:r w:rsidRPr="005107C3">
        <w:rPr>
          <w:rFonts w:ascii="Arial" w:hAnsi="Arial" w:cs="Arial"/>
          <w:color w:val="000000"/>
          <w:sz w:val="22"/>
          <w:szCs w:val="22"/>
        </w:rPr>
        <w:br/>
      </w:r>
      <w:r w:rsidRPr="005107C3">
        <w:rPr>
          <w:rFonts w:ascii="Arial" w:hAnsi="Arial" w:cs="Arial"/>
          <w:b/>
          <w:sz w:val="22"/>
          <w:szCs w:val="22"/>
        </w:rPr>
        <w:t xml:space="preserve">Course Description: </w:t>
      </w:r>
      <w:r w:rsidRPr="005107C3">
        <w:rPr>
          <w:rStyle w:val="Emphasis"/>
          <w:rFonts w:ascii="Arial" w:hAnsi="Arial" w:cs="Arial"/>
          <w:b/>
          <w:bCs/>
          <w:sz w:val="22"/>
          <w:szCs w:val="22"/>
        </w:rPr>
        <w:t xml:space="preserve">Sustainable Forestry </w:t>
      </w:r>
      <w:r w:rsidRPr="005107C3">
        <w:rPr>
          <w:rStyle w:val="Emphasis"/>
          <w:rFonts w:ascii="Arial" w:hAnsi="Arial" w:cs="Arial"/>
          <w:bCs/>
          <w:i w:val="0"/>
          <w:sz w:val="22"/>
          <w:szCs w:val="22"/>
        </w:rPr>
        <w:t>is</w:t>
      </w:r>
      <w:r w:rsidRPr="005107C3">
        <w:rPr>
          <w:rFonts w:ascii="Arial" w:hAnsi="Arial" w:cs="Arial"/>
          <w:sz w:val="22"/>
          <w:szCs w:val="22"/>
        </w:rPr>
        <w:t xml:space="preserve"> a 4 c</w:t>
      </w:r>
      <w:r w:rsidRPr="005107C3">
        <w:rPr>
          <w:rFonts w:ascii="Arial" w:hAnsi="Arial" w:cs="Arial"/>
          <w:color w:val="000000"/>
          <w:sz w:val="22"/>
          <w:szCs w:val="22"/>
        </w:rPr>
        <w:t xml:space="preserve">redit MES </w:t>
      </w:r>
      <w:r>
        <w:rPr>
          <w:rFonts w:ascii="Arial" w:hAnsi="Arial" w:cs="Arial"/>
          <w:color w:val="000000"/>
          <w:sz w:val="22"/>
          <w:szCs w:val="22"/>
        </w:rPr>
        <w:t>program e</w:t>
      </w:r>
      <w:r w:rsidRPr="005107C3">
        <w:rPr>
          <w:rFonts w:ascii="Arial" w:hAnsi="Arial" w:cs="Arial"/>
          <w:color w:val="000000"/>
          <w:sz w:val="22"/>
          <w:szCs w:val="22"/>
        </w:rPr>
        <w:t>lective</w:t>
      </w:r>
      <w:r w:rsidRPr="005107C3">
        <w:rPr>
          <w:rFonts w:ascii="Arial" w:hAnsi="Arial" w:cs="Arial"/>
          <w:sz w:val="22"/>
          <w:szCs w:val="22"/>
        </w:rPr>
        <w:t xml:space="preserve"> (Fall 2010) that provides introduction to forestry, forest management and the forces of change</w:t>
      </w:r>
      <w:r>
        <w:rPr>
          <w:rFonts w:ascii="Arial" w:hAnsi="Arial" w:cs="Arial"/>
          <w:sz w:val="22"/>
          <w:szCs w:val="22"/>
        </w:rPr>
        <w:t xml:space="preserve"> that are</w:t>
      </w:r>
      <w:r w:rsidRPr="005107C3">
        <w:rPr>
          <w:rFonts w:ascii="Arial" w:hAnsi="Arial" w:cs="Arial"/>
          <w:sz w:val="22"/>
          <w:szCs w:val="22"/>
        </w:rPr>
        <w:t xml:space="preserve"> influencing forest management in the Pacific Northwest. The overall course objectives are:</w:t>
      </w:r>
      <w:r w:rsidRPr="005107C3">
        <w:rPr>
          <w:rFonts w:ascii="Arial" w:hAnsi="Arial" w:cs="Arial"/>
          <w:b/>
          <w:sz w:val="22"/>
          <w:szCs w:val="22"/>
        </w:rPr>
        <w:t xml:space="preserve"> </w:t>
      </w:r>
    </w:p>
    <w:p w:rsidR="001026E2" w:rsidRPr="005107C3" w:rsidRDefault="001026E2" w:rsidP="00C7447C">
      <w:pPr>
        <w:pStyle w:val="Default"/>
        <w:numPr>
          <w:ilvl w:val="0"/>
          <w:numId w:val="4"/>
        </w:numPr>
        <w:rPr>
          <w:rFonts w:ascii="Arial" w:hAnsi="Arial" w:cs="Arial"/>
          <w:color w:val="auto"/>
          <w:sz w:val="22"/>
          <w:szCs w:val="22"/>
        </w:rPr>
      </w:pPr>
      <w:r w:rsidRPr="005107C3">
        <w:rPr>
          <w:rFonts w:ascii="Arial" w:hAnsi="Arial" w:cs="Arial"/>
          <w:color w:val="auto"/>
          <w:sz w:val="22"/>
          <w:szCs w:val="22"/>
        </w:rPr>
        <w:t xml:space="preserve">To understand the </w:t>
      </w:r>
      <w:r>
        <w:rPr>
          <w:rFonts w:ascii="Arial" w:hAnsi="Arial" w:cs="Arial"/>
          <w:color w:val="auto"/>
          <w:sz w:val="22"/>
          <w:szCs w:val="22"/>
        </w:rPr>
        <w:t>catalysts and</w:t>
      </w:r>
      <w:r w:rsidRPr="005107C3">
        <w:rPr>
          <w:rFonts w:ascii="Arial" w:hAnsi="Arial" w:cs="Arial"/>
          <w:color w:val="auto"/>
          <w:sz w:val="22"/>
          <w:szCs w:val="22"/>
        </w:rPr>
        <w:t xml:space="preserve"> complexities of moving toward a more sustainable forestry practice both in the PNW and globally;</w:t>
      </w:r>
    </w:p>
    <w:p w:rsidR="001026E2" w:rsidRPr="005107C3" w:rsidRDefault="001026E2" w:rsidP="00C7447C">
      <w:pPr>
        <w:pStyle w:val="Default"/>
        <w:numPr>
          <w:ilvl w:val="0"/>
          <w:numId w:val="4"/>
        </w:numPr>
        <w:rPr>
          <w:rFonts w:ascii="Arial" w:hAnsi="Arial" w:cs="Arial"/>
          <w:color w:val="auto"/>
          <w:sz w:val="22"/>
          <w:szCs w:val="22"/>
        </w:rPr>
      </w:pPr>
      <w:r w:rsidRPr="005107C3">
        <w:rPr>
          <w:rFonts w:ascii="Arial" w:hAnsi="Arial" w:cs="Arial"/>
          <w:color w:val="auto"/>
          <w:sz w:val="22"/>
          <w:szCs w:val="22"/>
        </w:rPr>
        <w:t>To learn more about the forces that are shaping progress in natural resources management;</w:t>
      </w:r>
    </w:p>
    <w:p w:rsidR="001026E2" w:rsidRPr="005107C3" w:rsidRDefault="001026E2" w:rsidP="00C7447C">
      <w:pPr>
        <w:pStyle w:val="Default"/>
        <w:numPr>
          <w:ilvl w:val="0"/>
          <w:numId w:val="4"/>
        </w:numPr>
        <w:rPr>
          <w:rFonts w:ascii="Arial" w:hAnsi="Arial" w:cs="Arial"/>
          <w:color w:val="auto"/>
          <w:sz w:val="22"/>
          <w:szCs w:val="22"/>
        </w:rPr>
      </w:pPr>
      <w:r>
        <w:rPr>
          <w:rFonts w:ascii="Arial" w:hAnsi="Arial" w:cs="Arial"/>
          <w:color w:val="auto"/>
          <w:sz w:val="22"/>
          <w:szCs w:val="22"/>
        </w:rPr>
        <w:t xml:space="preserve">To </w:t>
      </w:r>
      <w:r w:rsidRPr="005107C3">
        <w:rPr>
          <w:rFonts w:ascii="Arial" w:hAnsi="Arial" w:cs="Arial"/>
          <w:color w:val="auto"/>
          <w:sz w:val="22"/>
          <w:szCs w:val="22"/>
        </w:rPr>
        <w:t>Improve your ability to read, summarize and understand scientific literature influencing changes in forestry;</w:t>
      </w:r>
    </w:p>
    <w:p w:rsidR="001026E2" w:rsidRPr="005107C3" w:rsidRDefault="001026E2" w:rsidP="00C7447C">
      <w:pPr>
        <w:pStyle w:val="Default"/>
        <w:numPr>
          <w:ilvl w:val="0"/>
          <w:numId w:val="4"/>
        </w:numPr>
        <w:rPr>
          <w:rFonts w:ascii="Arial" w:hAnsi="Arial" w:cs="Arial"/>
          <w:color w:val="auto"/>
          <w:sz w:val="22"/>
          <w:szCs w:val="22"/>
        </w:rPr>
      </w:pPr>
      <w:r>
        <w:rPr>
          <w:rFonts w:ascii="Arial" w:hAnsi="Arial" w:cs="Arial"/>
          <w:color w:val="auto"/>
          <w:sz w:val="22"/>
          <w:szCs w:val="22"/>
        </w:rPr>
        <w:t>To</w:t>
      </w:r>
      <w:r w:rsidRPr="005107C3">
        <w:rPr>
          <w:rFonts w:ascii="Arial" w:hAnsi="Arial" w:cs="Arial"/>
          <w:color w:val="auto"/>
          <w:sz w:val="22"/>
          <w:szCs w:val="22"/>
        </w:rPr>
        <w:t xml:space="preserve"> expose</w:t>
      </w:r>
      <w:r>
        <w:rPr>
          <w:rFonts w:ascii="Arial" w:hAnsi="Arial" w:cs="Arial"/>
          <w:color w:val="auto"/>
          <w:sz w:val="22"/>
          <w:szCs w:val="22"/>
        </w:rPr>
        <w:t xml:space="preserve"> you</w:t>
      </w:r>
      <w:r w:rsidRPr="005107C3">
        <w:rPr>
          <w:rFonts w:ascii="Arial" w:hAnsi="Arial" w:cs="Arial"/>
          <w:color w:val="auto"/>
          <w:sz w:val="22"/>
          <w:szCs w:val="22"/>
        </w:rPr>
        <w:t xml:space="preserve"> to a diverse set of perspectives on sustainable forestry and natural resources management.</w:t>
      </w:r>
    </w:p>
    <w:p w:rsidR="001026E2" w:rsidRPr="005107C3" w:rsidRDefault="001026E2" w:rsidP="00C7447C">
      <w:pPr>
        <w:pStyle w:val="Default"/>
        <w:numPr>
          <w:ilvl w:val="0"/>
          <w:numId w:val="4"/>
        </w:numPr>
        <w:rPr>
          <w:rFonts w:ascii="Arial" w:hAnsi="Arial" w:cs="Arial"/>
          <w:color w:val="auto"/>
          <w:sz w:val="22"/>
          <w:szCs w:val="22"/>
        </w:rPr>
      </w:pPr>
      <w:r w:rsidRPr="005107C3">
        <w:rPr>
          <w:rFonts w:ascii="Arial" w:hAnsi="Arial" w:cs="Arial"/>
          <w:color w:val="auto"/>
          <w:sz w:val="22"/>
          <w:szCs w:val="22"/>
        </w:rPr>
        <w:t xml:space="preserve">To expose you to important ecological issues currently faced by natural resource professionals and to show how knowledge of ecology can help you understand and solve similar problems. </w:t>
      </w:r>
    </w:p>
    <w:p w:rsidR="001026E2" w:rsidRPr="005107C3" w:rsidRDefault="001026E2" w:rsidP="00C7447C">
      <w:pPr>
        <w:pStyle w:val="Default"/>
        <w:rPr>
          <w:rFonts w:ascii="Arial" w:hAnsi="Arial" w:cs="Arial"/>
          <w:color w:val="auto"/>
          <w:sz w:val="22"/>
          <w:szCs w:val="22"/>
        </w:rPr>
      </w:pPr>
    </w:p>
    <w:p w:rsidR="001026E2" w:rsidRPr="005107C3" w:rsidRDefault="001026E2" w:rsidP="005107C3">
      <w:pPr>
        <w:pStyle w:val="Default"/>
        <w:rPr>
          <w:rFonts w:ascii="Arial" w:hAnsi="Arial" w:cs="Arial"/>
          <w:sz w:val="22"/>
          <w:szCs w:val="22"/>
        </w:rPr>
      </w:pPr>
      <w:r w:rsidRPr="005107C3">
        <w:rPr>
          <w:rFonts w:ascii="Arial" w:hAnsi="Arial" w:cs="Arial"/>
          <w:b/>
          <w:sz w:val="22"/>
          <w:szCs w:val="22"/>
        </w:rPr>
        <w:t xml:space="preserve">Instructor: </w:t>
      </w:r>
      <w:r w:rsidRPr="005107C3">
        <w:rPr>
          <w:rFonts w:ascii="Arial" w:hAnsi="Arial" w:cs="Arial"/>
          <w:sz w:val="22"/>
          <w:szCs w:val="22"/>
        </w:rPr>
        <w:t xml:space="preserve">Richard Bigley </w:t>
      </w:r>
      <w:r w:rsidRPr="005107C3">
        <w:rPr>
          <w:rFonts w:ascii="Arial" w:hAnsi="Arial" w:cs="Arial"/>
          <w:b/>
          <w:sz w:val="22"/>
          <w:szCs w:val="22"/>
        </w:rPr>
        <w:t xml:space="preserve">Phone Number: </w:t>
      </w:r>
      <w:r w:rsidRPr="005107C3">
        <w:rPr>
          <w:rFonts w:ascii="Arial" w:hAnsi="Arial" w:cs="Arial"/>
          <w:sz w:val="22"/>
          <w:szCs w:val="22"/>
        </w:rPr>
        <w:t xml:space="preserve">360.485.2761 </w:t>
      </w:r>
      <w:r w:rsidRPr="005107C3">
        <w:rPr>
          <w:rFonts w:ascii="Arial" w:hAnsi="Arial" w:cs="Arial"/>
          <w:b/>
          <w:sz w:val="22"/>
          <w:szCs w:val="22"/>
        </w:rPr>
        <w:t>Email</w:t>
      </w:r>
      <w:r w:rsidRPr="005107C3">
        <w:rPr>
          <w:rFonts w:ascii="Arial" w:hAnsi="Arial" w:cs="Arial"/>
          <w:sz w:val="22"/>
          <w:szCs w:val="22"/>
        </w:rPr>
        <w:t xml:space="preserve">: </w:t>
      </w:r>
      <w:hyperlink r:id="rId5" w:history="1">
        <w:r w:rsidRPr="005107C3">
          <w:rPr>
            <w:rStyle w:val="Hyperlink"/>
            <w:rFonts w:ascii="Arial" w:hAnsi="Arial" w:cs="Arial"/>
            <w:sz w:val="22"/>
            <w:szCs w:val="22"/>
          </w:rPr>
          <w:t>bigleyr@evergreen.edu</w:t>
        </w:r>
      </w:hyperlink>
      <w:r w:rsidRPr="005107C3">
        <w:rPr>
          <w:rFonts w:ascii="Arial" w:hAnsi="Arial" w:cs="Arial"/>
          <w:sz w:val="22"/>
          <w:szCs w:val="22"/>
        </w:rPr>
        <w:t xml:space="preserve"> </w:t>
      </w:r>
    </w:p>
    <w:p w:rsidR="001026E2" w:rsidRDefault="001026E2" w:rsidP="0048501E">
      <w:pPr>
        <w:pStyle w:val="Default"/>
        <w:rPr>
          <w:rFonts w:ascii="Arial" w:hAnsi="Arial" w:cs="Arial"/>
          <w:b/>
          <w:sz w:val="22"/>
          <w:szCs w:val="22"/>
        </w:rPr>
      </w:pPr>
    </w:p>
    <w:p w:rsidR="001026E2" w:rsidRPr="005107C3" w:rsidRDefault="001026E2" w:rsidP="0048501E">
      <w:pPr>
        <w:pStyle w:val="Default"/>
        <w:rPr>
          <w:rFonts w:ascii="Arial" w:hAnsi="Arial" w:cs="Arial"/>
          <w:color w:val="auto"/>
          <w:sz w:val="22"/>
          <w:szCs w:val="22"/>
        </w:rPr>
      </w:pPr>
      <w:r w:rsidRPr="005107C3">
        <w:rPr>
          <w:rFonts w:ascii="Arial" w:hAnsi="Arial" w:cs="Arial"/>
          <w:b/>
          <w:sz w:val="22"/>
          <w:szCs w:val="22"/>
        </w:rPr>
        <w:t>Class resources via moodle Website</w:t>
      </w:r>
      <w:r w:rsidRPr="005107C3">
        <w:rPr>
          <w:rFonts w:ascii="Arial" w:hAnsi="Arial" w:cs="Arial"/>
          <w:sz w:val="22"/>
          <w:szCs w:val="22"/>
        </w:rPr>
        <w:t xml:space="preserve">: </w:t>
      </w:r>
      <w:hyperlink r:id="rId6" w:history="1">
        <w:r w:rsidRPr="005107C3">
          <w:rPr>
            <w:rStyle w:val="Hyperlink"/>
            <w:rFonts w:ascii="Arial" w:hAnsi="Arial" w:cs="Arial"/>
            <w:sz w:val="22"/>
            <w:szCs w:val="22"/>
          </w:rPr>
          <w:t>http://www2.evergreen.edu/moodle/</w:t>
        </w:r>
      </w:hyperlink>
      <w:r w:rsidRPr="005107C3">
        <w:rPr>
          <w:rFonts w:ascii="Arial" w:hAnsi="Arial" w:cs="Arial"/>
          <w:sz w:val="22"/>
          <w:szCs w:val="22"/>
        </w:rPr>
        <w:t xml:space="preserve"> under Sustainable Forestry. PDF versions of all class materials, including presentations, articles, etc. will be posted on the website. There is no need to buy a text</w:t>
      </w:r>
      <w:r>
        <w:rPr>
          <w:rFonts w:ascii="Arial" w:hAnsi="Arial" w:cs="Arial"/>
          <w:sz w:val="22"/>
          <w:szCs w:val="22"/>
        </w:rPr>
        <w:t xml:space="preserve"> book</w:t>
      </w:r>
      <w:r w:rsidRPr="005107C3">
        <w:rPr>
          <w:rFonts w:ascii="Arial" w:hAnsi="Arial" w:cs="Arial"/>
          <w:sz w:val="22"/>
          <w:szCs w:val="22"/>
        </w:rPr>
        <w:t>.</w:t>
      </w:r>
    </w:p>
    <w:p w:rsidR="001026E2" w:rsidRPr="005107C3" w:rsidRDefault="001026E2" w:rsidP="0048501E">
      <w:pPr>
        <w:pStyle w:val="CM1"/>
        <w:rPr>
          <w:rFonts w:ascii="Arial" w:hAnsi="Arial" w:cs="Arial"/>
          <w:b/>
          <w:sz w:val="22"/>
          <w:szCs w:val="22"/>
        </w:rPr>
      </w:pPr>
    </w:p>
    <w:p w:rsidR="001026E2" w:rsidRPr="005107C3" w:rsidRDefault="001026E2" w:rsidP="00763014">
      <w:pPr>
        <w:pStyle w:val="CM1"/>
        <w:rPr>
          <w:rFonts w:ascii="Arial" w:hAnsi="Arial" w:cs="Arial"/>
          <w:b/>
          <w:sz w:val="22"/>
          <w:szCs w:val="22"/>
        </w:rPr>
      </w:pPr>
      <w:r w:rsidRPr="005107C3">
        <w:rPr>
          <w:rFonts w:ascii="Arial" w:hAnsi="Arial" w:cs="Arial"/>
          <w:b/>
          <w:sz w:val="22"/>
          <w:szCs w:val="22"/>
        </w:rPr>
        <w:t xml:space="preserve">Class Meetings: </w:t>
      </w:r>
    </w:p>
    <w:p w:rsidR="001026E2" w:rsidRPr="005107C3" w:rsidRDefault="001026E2" w:rsidP="00763014">
      <w:pPr>
        <w:pStyle w:val="CM1"/>
        <w:rPr>
          <w:rFonts w:ascii="Arial" w:hAnsi="Arial" w:cs="Arial"/>
          <w:sz w:val="22"/>
          <w:szCs w:val="22"/>
        </w:rPr>
      </w:pPr>
      <w:r w:rsidRPr="005107C3">
        <w:rPr>
          <w:rFonts w:ascii="Arial" w:hAnsi="Arial" w:cs="Arial"/>
          <w:i/>
          <w:sz w:val="22"/>
          <w:szCs w:val="22"/>
        </w:rPr>
        <w:t>Lectures</w:t>
      </w:r>
      <w:r w:rsidRPr="005107C3">
        <w:rPr>
          <w:rFonts w:ascii="Arial" w:hAnsi="Arial" w:cs="Arial"/>
          <w:b/>
          <w:sz w:val="22"/>
          <w:szCs w:val="22"/>
        </w:rPr>
        <w:t xml:space="preserve">: Wednesday </w:t>
      </w:r>
      <w:r w:rsidRPr="005107C3">
        <w:rPr>
          <w:rStyle w:val="Strong"/>
          <w:rFonts w:ascii="Arial" w:hAnsi="Arial" w:cs="Arial"/>
          <w:sz w:val="22"/>
          <w:szCs w:val="22"/>
        </w:rPr>
        <w:t xml:space="preserve">evenings from </w:t>
      </w:r>
      <w:r>
        <w:rPr>
          <w:rStyle w:val="Strong"/>
          <w:rFonts w:ascii="Arial" w:hAnsi="Arial" w:cs="Arial"/>
          <w:sz w:val="22"/>
          <w:szCs w:val="22"/>
        </w:rPr>
        <w:t>18:00</w:t>
      </w:r>
      <w:r w:rsidRPr="005107C3">
        <w:rPr>
          <w:rStyle w:val="Strong"/>
          <w:rFonts w:ascii="Arial" w:hAnsi="Arial" w:cs="Arial"/>
          <w:sz w:val="22"/>
          <w:szCs w:val="22"/>
        </w:rPr>
        <w:t xml:space="preserve"> to </w:t>
      </w:r>
      <w:r>
        <w:rPr>
          <w:rStyle w:val="Strong"/>
          <w:rFonts w:ascii="Arial" w:hAnsi="Arial" w:cs="Arial"/>
          <w:sz w:val="22"/>
          <w:szCs w:val="22"/>
        </w:rPr>
        <w:t>no later than 22:00</w:t>
      </w:r>
      <w:r w:rsidRPr="005107C3">
        <w:rPr>
          <w:rFonts w:ascii="Arial" w:hAnsi="Arial" w:cs="Arial"/>
          <w:sz w:val="22"/>
          <w:szCs w:val="22"/>
        </w:rPr>
        <w:t xml:space="preserve">  </w:t>
      </w:r>
      <w:r w:rsidRPr="005107C3">
        <w:rPr>
          <w:rStyle w:val="Strong"/>
          <w:rFonts w:ascii="Arial" w:hAnsi="Arial" w:cs="Arial"/>
          <w:sz w:val="22"/>
          <w:szCs w:val="22"/>
        </w:rPr>
        <w:t>Sem2 building A room A2109</w:t>
      </w:r>
    </w:p>
    <w:p w:rsidR="001026E2" w:rsidRPr="005107C3" w:rsidRDefault="001026E2" w:rsidP="00763014">
      <w:pPr>
        <w:pStyle w:val="Default"/>
        <w:rPr>
          <w:rFonts w:ascii="Arial" w:hAnsi="Arial" w:cs="Arial"/>
          <w:sz w:val="22"/>
          <w:szCs w:val="22"/>
        </w:rPr>
      </w:pPr>
    </w:p>
    <w:p w:rsidR="001026E2" w:rsidRPr="005107C3" w:rsidRDefault="001026E2" w:rsidP="00724BB4">
      <w:pPr>
        <w:rPr>
          <w:rFonts w:ascii="Arial" w:hAnsi="Arial" w:cs="Arial"/>
          <w:sz w:val="22"/>
          <w:szCs w:val="22"/>
          <w:u w:val="single"/>
        </w:rPr>
      </w:pPr>
      <w:r w:rsidRPr="005107C3">
        <w:rPr>
          <w:rFonts w:ascii="Arial" w:hAnsi="Arial" w:cs="Arial"/>
          <w:b/>
          <w:i/>
          <w:sz w:val="22"/>
          <w:szCs w:val="22"/>
        </w:rPr>
        <w:t>Field Trips</w:t>
      </w:r>
      <w:r w:rsidRPr="005107C3">
        <w:rPr>
          <w:rFonts w:ascii="Arial" w:hAnsi="Arial" w:cs="Arial"/>
          <w:b/>
          <w:sz w:val="22"/>
          <w:szCs w:val="22"/>
        </w:rPr>
        <w:t>:</w:t>
      </w:r>
      <w:r w:rsidRPr="005107C3">
        <w:rPr>
          <w:rFonts w:ascii="Arial" w:hAnsi="Arial" w:cs="Arial"/>
          <w:sz w:val="22"/>
          <w:szCs w:val="22"/>
        </w:rPr>
        <w:t>.</w:t>
      </w:r>
      <w:r w:rsidRPr="005107C3">
        <w:rPr>
          <w:rFonts w:ascii="Arial" w:hAnsi="Arial" w:cs="Arial"/>
          <w:sz w:val="22"/>
          <w:szCs w:val="22"/>
          <w:u w:val="single"/>
        </w:rPr>
        <w:t xml:space="preserve"> </w:t>
      </w:r>
    </w:p>
    <w:p w:rsidR="001026E2" w:rsidRPr="005107C3" w:rsidRDefault="001026E2" w:rsidP="00724BB4">
      <w:pPr>
        <w:rPr>
          <w:rFonts w:ascii="Arial" w:hAnsi="Arial" w:cs="Arial"/>
          <w:sz w:val="22"/>
          <w:szCs w:val="22"/>
        </w:rPr>
      </w:pPr>
      <w:r w:rsidRPr="005107C3">
        <w:rPr>
          <w:rFonts w:ascii="Arial" w:hAnsi="Arial" w:cs="Arial"/>
          <w:sz w:val="22"/>
          <w:szCs w:val="22"/>
          <w:u w:val="single"/>
        </w:rPr>
        <w:t>Saturday Oct 2</w:t>
      </w:r>
      <w:r w:rsidRPr="005107C3">
        <w:rPr>
          <w:rFonts w:ascii="Arial" w:hAnsi="Arial" w:cs="Arial"/>
          <w:sz w:val="22"/>
          <w:szCs w:val="22"/>
          <w:u w:val="single"/>
          <w:vertAlign w:val="superscript"/>
        </w:rPr>
        <w:t>nd</w:t>
      </w:r>
      <w:r w:rsidRPr="005107C3">
        <w:rPr>
          <w:rFonts w:ascii="Arial" w:hAnsi="Arial" w:cs="Arial"/>
          <w:sz w:val="22"/>
          <w:szCs w:val="22"/>
          <w:u w:val="single"/>
        </w:rPr>
        <w:t xml:space="preserve"> 0730 to 1700</w:t>
      </w:r>
      <w:r w:rsidRPr="005107C3">
        <w:rPr>
          <w:rFonts w:ascii="Arial" w:hAnsi="Arial" w:cs="Arial"/>
          <w:sz w:val="22"/>
          <w:szCs w:val="22"/>
        </w:rPr>
        <w:t xml:space="preserve"> Lake Quinault area old growth, variation in forest management by landownership and forest and fish habitat interfaces. </w:t>
      </w:r>
    </w:p>
    <w:p w:rsidR="001026E2" w:rsidRPr="005107C3" w:rsidRDefault="001026E2" w:rsidP="00724BB4">
      <w:pPr>
        <w:rPr>
          <w:rFonts w:ascii="Arial" w:hAnsi="Arial" w:cs="Arial"/>
          <w:sz w:val="22"/>
          <w:szCs w:val="22"/>
          <w:u w:val="single"/>
        </w:rPr>
      </w:pPr>
    </w:p>
    <w:p w:rsidR="001026E2" w:rsidRPr="005107C3" w:rsidRDefault="001026E2" w:rsidP="00724BB4">
      <w:pPr>
        <w:rPr>
          <w:rFonts w:ascii="Arial" w:hAnsi="Arial" w:cs="Arial"/>
          <w:sz w:val="22"/>
          <w:szCs w:val="22"/>
        </w:rPr>
      </w:pPr>
      <w:r w:rsidRPr="005107C3">
        <w:rPr>
          <w:rFonts w:ascii="Arial" w:hAnsi="Arial" w:cs="Arial"/>
          <w:sz w:val="22"/>
          <w:szCs w:val="22"/>
          <w:u w:val="single"/>
        </w:rPr>
        <w:t>Sunday October 10</w:t>
      </w:r>
      <w:r w:rsidRPr="005107C3">
        <w:rPr>
          <w:rFonts w:ascii="Arial" w:hAnsi="Arial" w:cs="Arial"/>
          <w:sz w:val="22"/>
          <w:szCs w:val="22"/>
          <w:u w:val="single"/>
          <w:vertAlign w:val="superscript"/>
        </w:rPr>
        <w:t>th</w:t>
      </w:r>
      <w:r w:rsidRPr="005107C3">
        <w:rPr>
          <w:rFonts w:ascii="Arial" w:hAnsi="Arial" w:cs="Arial"/>
          <w:sz w:val="22"/>
          <w:szCs w:val="22"/>
          <w:u w:val="single"/>
        </w:rPr>
        <w:t xml:space="preserve"> 0730 to 1700</w:t>
      </w:r>
      <w:r w:rsidRPr="005107C3">
        <w:rPr>
          <w:rFonts w:ascii="Arial" w:hAnsi="Arial" w:cs="Arial"/>
          <w:sz w:val="22"/>
          <w:szCs w:val="22"/>
        </w:rPr>
        <w:t xml:space="preserve"> Mt</w:t>
      </w:r>
      <w:r>
        <w:rPr>
          <w:rFonts w:ascii="Arial" w:hAnsi="Arial" w:cs="Arial"/>
          <w:sz w:val="22"/>
          <w:szCs w:val="22"/>
        </w:rPr>
        <w:t>.</w:t>
      </w:r>
      <w:r w:rsidRPr="005107C3">
        <w:rPr>
          <w:rFonts w:ascii="Arial" w:hAnsi="Arial" w:cs="Arial"/>
          <w:sz w:val="22"/>
          <w:szCs w:val="22"/>
        </w:rPr>
        <w:t xml:space="preserve"> Rainer ecosystem classification</w:t>
      </w:r>
      <w:r>
        <w:rPr>
          <w:rFonts w:ascii="Arial" w:hAnsi="Arial" w:cs="Arial"/>
          <w:sz w:val="22"/>
          <w:szCs w:val="22"/>
        </w:rPr>
        <w:t>,</w:t>
      </w:r>
      <w:r w:rsidRPr="005107C3">
        <w:rPr>
          <w:rFonts w:ascii="Arial" w:hAnsi="Arial" w:cs="Arial"/>
          <w:sz w:val="22"/>
          <w:szCs w:val="22"/>
        </w:rPr>
        <w:t xml:space="preserve"> riparian forest management and Northern spotted owl habitat management.</w:t>
      </w:r>
    </w:p>
    <w:p w:rsidR="001026E2" w:rsidRPr="005107C3" w:rsidRDefault="001026E2" w:rsidP="00724BB4">
      <w:pPr>
        <w:rPr>
          <w:rFonts w:ascii="Arial" w:hAnsi="Arial" w:cs="Arial"/>
          <w:sz w:val="22"/>
          <w:szCs w:val="22"/>
          <w:u w:val="single"/>
        </w:rPr>
      </w:pPr>
    </w:p>
    <w:p w:rsidR="001026E2" w:rsidRPr="005107C3" w:rsidRDefault="001026E2" w:rsidP="00724BB4">
      <w:pPr>
        <w:rPr>
          <w:rFonts w:ascii="Arial" w:hAnsi="Arial" w:cs="Arial"/>
          <w:sz w:val="22"/>
          <w:szCs w:val="22"/>
        </w:rPr>
      </w:pPr>
      <w:r w:rsidRPr="005107C3">
        <w:rPr>
          <w:rFonts w:ascii="Arial" w:hAnsi="Arial" w:cs="Arial"/>
          <w:sz w:val="22"/>
          <w:szCs w:val="22"/>
          <w:u w:val="single"/>
        </w:rPr>
        <w:t>Sunday October 17</w:t>
      </w:r>
      <w:r w:rsidRPr="005107C3">
        <w:rPr>
          <w:rFonts w:ascii="Arial" w:hAnsi="Arial" w:cs="Arial"/>
          <w:sz w:val="22"/>
          <w:szCs w:val="22"/>
          <w:u w:val="single"/>
          <w:vertAlign w:val="superscript"/>
        </w:rPr>
        <w:t>th</w:t>
      </w:r>
      <w:r w:rsidRPr="005107C3">
        <w:rPr>
          <w:rFonts w:ascii="Arial" w:hAnsi="Arial" w:cs="Arial"/>
          <w:sz w:val="22"/>
          <w:szCs w:val="22"/>
          <w:u w:val="single"/>
        </w:rPr>
        <w:t xml:space="preserve"> 0830 to 1600</w:t>
      </w:r>
      <w:r w:rsidRPr="005107C3">
        <w:rPr>
          <w:rFonts w:ascii="Arial" w:hAnsi="Arial" w:cs="Arial"/>
          <w:sz w:val="22"/>
          <w:szCs w:val="22"/>
        </w:rPr>
        <w:t xml:space="preserve"> Capital Forest silvicultural systems and experimentation for a “new</w:t>
      </w:r>
      <w:r>
        <w:rPr>
          <w:rFonts w:ascii="Arial" w:hAnsi="Arial" w:cs="Arial"/>
          <w:sz w:val="22"/>
          <w:szCs w:val="22"/>
        </w:rPr>
        <w:t xml:space="preserve">“ </w:t>
      </w:r>
      <w:r w:rsidRPr="005107C3">
        <w:rPr>
          <w:rFonts w:ascii="Arial" w:hAnsi="Arial" w:cs="Arial"/>
          <w:sz w:val="22"/>
          <w:szCs w:val="22"/>
        </w:rPr>
        <w:t xml:space="preserve">forestry. This will be a shorter, local trip.         </w:t>
      </w:r>
    </w:p>
    <w:p w:rsidR="001026E2" w:rsidRPr="005107C3" w:rsidRDefault="001026E2" w:rsidP="00763014">
      <w:pPr>
        <w:pStyle w:val="Default"/>
        <w:tabs>
          <w:tab w:val="left" w:pos="360"/>
        </w:tabs>
        <w:rPr>
          <w:rFonts w:ascii="Arial" w:hAnsi="Arial" w:cs="Arial"/>
          <w:sz w:val="22"/>
          <w:szCs w:val="22"/>
        </w:rPr>
      </w:pPr>
    </w:p>
    <w:p w:rsidR="001026E2" w:rsidRPr="005107C3" w:rsidRDefault="001026E2" w:rsidP="0048501E">
      <w:pPr>
        <w:pStyle w:val="Default"/>
        <w:rPr>
          <w:rFonts w:ascii="Arial" w:hAnsi="Arial" w:cs="Arial"/>
          <w:color w:val="auto"/>
          <w:sz w:val="22"/>
          <w:szCs w:val="22"/>
        </w:rPr>
      </w:pPr>
    </w:p>
    <w:p w:rsidR="001026E2" w:rsidRPr="005107C3" w:rsidRDefault="001026E2" w:rsidP="0048501E">
      <w:pPr>
        <w:pStyle w:val="CM1"/>
        <w:rPr>
          <w:rFonts w:ascii="Arial" w:hAnsi="Arial" w:cs="Arial"/>
          <w:sz w:val="22"/>
          <w:szCs w:val="22"/>
        </w:rPr>
      </w:pPr>
      <w:r w:rsidRPr="005107C3">
        <w:rPr>
          <w:rFonts w:ascii="Arial" w:hAnsi="Arial" w:cs="Arial"/>
          <w:b/>
          <w:sz w:val="22"/>
          <w:szCs w:val="22"/>
        </w:rPr>
        <w:t xml:space="preserve">Be prepared for field work on field trips: </w:t>
      </w:r>
    </w:p>
    <w:p w:rsidR="001026E2" w:rsidRPr="005107C3" w:rsidRDefault="001026E2" w:rsidP="00763014">
      <w:pPr>
        <w:pStyle w:val="CM7"/>
        <w:spacing w:line="260" w:lineRule="atLeast"/>
        <w:ind w:right="90"/>
        <w:rPr>
          <w:rFonts w:ascii="Arial" w:hAnsi="Arial" w:cs="Arial"/>
          <w:sz w:val="22"/>
          <w:szCs w:val="22"/>
        </w:rPr>
      </w:pPr>
      <w:r w:rsidRPr="005107C3">
        <w:rPr>
          <w:rFonts w:ascii="Arial" w:hAnsi="Arial" w:cs="Arial"/>
          <w:sz w:val="22"/>
          <w:szCs w:val="22"/>
        </w:rPr>
        <w:t>This class emphasi</w:t>
      </w:r>
      <w:r>
        <w:rPr>
          <w:rFonts w:ascii="Arial" w:hAnsi="Arial" w:cs="Arial"/>
          <w:sz w:val="22"/>
          <w:szCs w:val="22"/>
        </w:rPr>
        <w:t>zes</w:t>
      </w:r>
      <w:r w:rsidRPr="005107C3">
        <w:rPr>
          <w:rFonts w:ascii="Arial" w:hAnsi="Arial" w:cs="Arial"/>
          <w:sz w:val="22"/>
          <w:szCs w:val="22"/>
        </w:rPr>
        <w:t xml:space="preserve"> field</w:t>
      </w:r>
      <w:r>
        <w:rPr>
          <w:rFonts w:ascii="Arial" w:hAnsi="Arial" w:cs="Arial"/>
          <w:sz w:val="22"/>
          <w:szCs w:val="22"/>
        </w:rPr>
        <w:t>-</w:t>
      </w:r>
      <w:r w:rsidRPr="005107C3">
        <w:rPr>
          <w:rFonts w:ascii="Arial" w:hAnsi="Arial" w:cs="Arial"/>
          <w:sz w:val="22"/>
          <w:szCs w:val="22"/>
        </w:rPr>
        <w:t>based</w:t>
      </w:r>
      <w:r>
        <w:rPr>
          <w:rFonts w:ascii="Arial" w:hAnsi="Arial" w:cs="Arial"/>
          <w:sz w:val="22"/>
          <w:szCs w:val="22"/>
        </w:rPr>
        <w:t>,</w:t>
      </w:r>
      <w:r w:rsidRPr="005107C3">
        <w:rPr>
          <w:rFonts w:ascii="Arial" w:hAnsi="Arial" w:cs="Arial"/>
          <w:sz w:val="22"/>
          <w:szCs w:val="22"/>
        </w:rPr>
        <w:t xml:space="preserve"> hands-on experience with forest ecology and ecosystem analysis, which requires traveling off trail in potentially rough conditions. You need to be properly attired and have the proper equipment.  Please come prepared for spending the day in the forest. This include</w:t>
      </w:r>
      <w:r>
        <w:rPr>
          <w:rFonts w:ascii="Arial" w:hAnsi="Arial" w:cs="Arial"/>
          <w:sz w:val="22"/>
          <w:szCs w:val="22"/>
        </w:rPr>
        <w:t>s</w:t>
      </w:r>
      <w:r w:rsidRPr="005107C3">
        <w:rPr>
          <w:rFonts w:ascii="Arial" w:hAnsi="Arial" w:cs="Arial"/>
          <w:sz w:val="22"/>
          <w:szCs w:val="22"/>
        </w:rPr>
        <w:t xml:space="preserve"> wear</w:t>
      </w:r>
      <w:r>
        <w:rPr>
          <w:rFonts w:ascii="Arial" w:hAnsi="Arial" w:cs="Arial"/>
          <w:sz w:val="22"/>
          <w:szCs w:val="22"/>
        </w:rPr>
        <w:t>ing</w:t>
      </w:r>
      <w:r w:rsidRPr="005107C3">
        <w:rPr>
          <w:rFonts w:ascii="Arial" w:hAnsi="Arial" w:cs="Arial"/>
          <w:sz w:val="22"/>
          <w:szCs w:val="22"/>
        </w:rPr>
        <w:t xml:space="preserve"> sturdy shoes and long pants (shorts and sandals stay in the van), maintaining your metabolism (food and water), and protecting yourself from the environment (rain gear, suns protection</w:t>
      </w:r>
      <w:r>
        <w:rPr>
          <w:rFonts w:ascii="Arial" w:hAnsi="Arial" w:cs="Arial"/>
          <w:sz w:val="22"/>
          <w:szCs w:val="22"/>
        </w:rPr>
        <w:t>,</w:t>
      </w:r>
      <w:r w:rsidRPr="005107C3">
        <w:rPr>
          <w:rFonts w:ascii="Arial" w:hAnsi="Arial" w:cs="Arial"/>
          <w:sz w:val="22"/>
          <w:szCs w:val="22"/>
        </w:rPr>
        <w:t xml:space="preserve"> etc</w:t>
      </w:r>
      <w:r>
        <w:rPr>
          <w:rFonts w:ascii="Arial" w:hAnsi="Arial" w:cs="Arial"/>
          <w:sz w:val="22"/>
          <w:szCs w:val="22"/>
        </w:rPr>
        <w:t>.</w:t>
      </w:r>
      <w:r w:rsidRPr="005107C3">
        <w:rPr>
          <w:rFonts w:ascii="Arial" w:hAnsi="Arial" w:cs="Arial"/>
          <w:sz w:val="22"/>
          <w:szCs w:val="22"/>
        </w:rPr>
        <w:t xml:space="preserve">). Please care for yourself and know your limits in </w:t>
      </w:r>
      <w:r>
        <w:rPr>
          <w:rFonts w:ascii="Arial" w:hAnsi="Arial" w:cs="Arial"/>
          <w:sz w:val="22"/>
          <w:szCs w:val="22"/>
        </w:rPr>
        <w:t>all</w:t>
      </w:r>
      <w:r w:rsidRPr="005107C3">
        <w:rPr>
          <w:rFonts w:ascii="Arial" w:hAnsi="Arial" w:cs="Arial"/>
          <w:sz w:val="22"/>
          <w:szCs w:val="22"/>
        </w:rPr>
        <w:t xml:space="preserve"> weather. Safety on field trips is a shared responsibility. Take it seriously. Each field trip will begin with a safety briefing.</w:t>
      </w:r>
    </w:p>
    <w:p w:rsidR="001026E2" w:rsidRPr="005107C3" w:rsidRDefault="001026E2" w:rsidP="0048501E">
      <w:pPr>
        <w:pStyle w:val="Default"/>
        <w:rPr>
          <w:rFonts w:ascii="Arial" w:hAnsi="Arial" w:cs="Arial"/>
          <w:color w:val="auto"/>
          <w:sz w:val="22"/>
          <w:szCs w:val="22"/>
        </w:rPr>
      </w:pPr>
    </w:p>
    <w:p w:rsidR="001026E2" w:rsidRDefault="001026E2" w:rsidP="00FD525F">
      <w:pPr>
        <w:pStyle w:val="CM7"/>
        <w:spacing w:line="263" w:lineRule="atLeast"/>
        <w:rPr>
          <w:rFonts w:ascii="Arial" w:hAnsi="Arial" w:cs="Arial"/>
          <w:b/>
          <w:sz w:val="22"/>
          <w:szCs w:val="22"/>
        </w:rPr>
      </w:pPr>
    </w:p>
    <w:p w:rsidR="001026E2" w:rsidRDefault="001026E2" w:rsidP="005107C3">
      <w:pPr>
        <w:pStyle w:val="CM7"/>
        <w:spacing w:line="263" w:lineRule="atLeast"/>
        <w:rPr>
          <w:rFonts w:ascii="Arial" w:hAnsi="Arial" w:cs="Arial"/>
          <w:b/>
          <w:sz w:val="22"/>
          <w:szCs w:val="22"/>
        </w:rPr>
      </w:pPr>
      <w:r w:rsidRPr="005107C3">
        <w:rPr>
          <w:rFonts w:ascii="Arial" w:hAnsi="Arial" w:cs="Arial"/>
          <w:b/>
          <w:sz w:val="22"/>
          <w:szCs w:val="22"/>
        </w:rPr>
        <w:t>ATTENDANCE/CREDIT</w:t>
      </w:r>
      <w:r w:rsidRPr="005107C3">
        <w:rPr>
          <w:rFonts w:ascii="Arial" w:hAnsi="Arial" w:cs="Arial"/>
          <w:sz w:val="22"/>
          <w:szCs w:val="22"/>
        </w:rPr>
        <w:t>:</w:t>
      </w:r>
      <w:r w:rsidRPr="005107C3">
        <w:rPr>
          <w:rFonts w:ascii="Arial" w:hAnsi="Arial" w:cs="Arial"/>
          <w:sz w:val="22"/>
          <w:szCs w:val="22"/>
        </w:rPr>
        <w:br/>
        <w:t>Attendance at lectures, discussions, and field trip</w:t>
      </w:r>
      <w:r>
        <w:rPr>
          <w:rFonts w:ascii="Arial" w:hAnsi="Arial" w:cs="Arial"/>
          <w:sz w:val="22"/>
          <w:szCs w:val="22"/>
        </w:rPr>
        <w:t>s</w:t>
      </w:r>
      <w:r w:rsidRPr="005107C3">
        <w:rPr>
          <w:rFonts w:ascii="Arial" w:hAnsi="Arial" w:cs="Arial"/>
          <w:sz w:val="22"/>
          <w:szCs w:val="22"/>
        </w:rPr>
        <w:t xml:space="preserve"> is REQUIRED. Absence from class without alternate arrangements is noted. If you miss </w:t>
      </w:r>
      <w:r w:rsidRPr="005107C3">
        <w:rPr>
          <w:rFonts w:ascii="Arial" w:hAnsi="Arial" w:cs="Arial"/>
          <w:sz w:val="22"/>
          <w:szCs w:val="22"/>
          <w:u w:val="single"/>
        </w:rPr>
        <w:t xml:space="preserve">&gt; </w:t>
      </w:r>
      <w:r w:rsidRPr="005107C3">
        <w:rPr>
          <w:rFonts w:ascii="Arial" w:hAnsi="Arial" w:cs="Arial"/>
          <w:sz w:val="22"/>
          <w:szCs w:val="22"/>
        </w:rPr>
        <w:t>10 hours of class time without prior arrangements you will lose credit.</w:t>
      </w:r>
      <w:r w:rsidRPr="005107C3">
        <w:rPr>
          <w:rFonts w:ascii="Arial" w:hAnsi="Arial" w:cs="Arial"/>
          <w:sz w:val="22"/>
          <w:szCs w:val="22"/>
        </w:rPr>
        <w:br/>
      </w:r>
    </w:p>
    <w:p w:rsidR="001026E2" w:rsidRDefault="001026E2" w:rsidP="007115A3">
      <w:pPr>
        <w:pStyle w:val="CM7"/>
        <w:spacing w:line="263" w:lineRule="atLeast"/>
        <w:rPr>
          <w:rFonts w:ascii="Arial" w:hAnsi="Arial" w:cs="Arial"/>
          <w:sz w:val="22"/>
          <w:szCs w:val="22"/>
        </w:rPr>
      </w:pPr>
      <w:r w:rsidRPr="005107C3">
        <w:rPr>
          <w:rFonts w:ascii="Arial" w:hAnsi="Arial" w:cs="Arial"/>
          <w:b/>
          <w:sz w:val="22"/>
          <w:szCs w:val="22"/>
        </w:rPr>
        <w:t xml:space="preserve">ASSIGNMENTS/EVALUATION: </w:t>
      </w:r>
      <w:r w:rsidRPr="005107C3">
        <w:rPr>
          <w:rFonts w:ascii="Arial" w:hAnsi="Arial" w:cs="Arial"/>
          <w:sz w:val="22"/>
          <w:szCs w:val="22"/>
        </w:rPr>
        <w:t xml:space="preserve">I will use four areas to evaluate your progress toward course goals: participation in lectures and discussion, presentations to the class, </w:t>
      </w:r>
      <w:r>
        <w:rPr>
          <w:rFonts w:ascii="Arial" w:hAnsi="Arial" w:cs="Arial"/>
          <w:sz w:val="22"/>
          <w:szCs w:val="22"/>
        </w:rPr>
        <w:t>and p</w:t>
      </w:r>
      <w:r w:rsidRPr="005107C3">
        <w:rPr>
          <w:rFonts w:ascii="Arial" w:hAnsi="Arial" w:cs="Arial"/>
          <w:sz w:val="22"/>
          <w:szCs w:val="22"/>
        </w:rPr>
        <w:t>articipation in seminar</w:t>
      </w:r>
      <w:r>
        <w:rPr>
          <w:rFonts w:ascii="Arial" w:hAnsi="Arial" w:cs="Arial"/>
          <w:sz w:val="22"/>
          <w:szCs w:val="22"/>
        </w:rPr>
        <w:t>s</w:t>
      </w:r>
      <w:r w:rsidRPr="005107C3">
        <w:rPr>
          <w:rFonts w:ascii="Arial" w:hAnsi="Arial" w:cs="Arial"/>
          <w:sz w:val="22"/>
          <w:szCs w:val="22"/>
        </w:rPr>
        <w:t xml:space="preserve"> will help you synthesize salient information and provide practice speaking in a safe environment.  </w:t>
      </w:r>
    </w:p>
    <w:p w:rsidR="001026E2" w:rsidRPr="005107C3" w:rsidRDefault="001026E2" w:rsidP="00724BB4">
      <w:pPr>
        <w:pStyle w:val="NoSpacing"/>
        <w:rPr>
          <w:rFonts w:ascii="Arial" w:hAnsi="Arial" w:cs="Arial"/>
          <w:sz w:val="22"/>
          <w:szCs w:val="22"/>
        </w:rPr>
      </w:pPr>
    </w:p>
    <w:p w:rsidR="001026E2" w:rsidRPr="005107C3" w:rsidRDefault="001026E2" w:rsidP="001661EB">
      <w:pPr>
        <w:pStyle w:val="Default"/>
        <w:numPr>
          <w:ilvl w:val="0"/>
          <w:numId w:val="3"/>
        </w:numPr>
        <w:rPr>
          <w:rFonts w:ascii="Arial" w:hAnsi="Arial" w:cs="Arial"/>
          <w:color w:val="auto"/>
          <w:sz w:val="22"/>
          <w:szCs w:val="22"/>
        </w:rPr>
      </w:pPr>
      <w:r w:rsidRPr="005107C3">
        <w:rPr>
          <w:rFonts w:ascii="Arial" w:hAnsi="Arial" w:cs="Arial"/>
          <w:b/>
          <w:color w:val="auto"/>
          <w:sz w:val="22"/>
          <w:szCs w:val="22"/>
        </w:rPr>
        <w:t>Participation and contribution to the class:</w:t>
      </w:r>
      <w:r w:rsidRPr="005107C3">
        <w:rPr>
          <w:rFonts w:ascii="Arial" w:hAnsi="Arial" w:cs="Arial"/>
          <w:color w:val="auto"/>
          <w:sz w:val="22"/>
          <w:szCs w:val="22"/>
        </w:rPr>
        <w:t xml:space="preserve"> Each of us brings something to the class, whether it is information, experience, insights or thoughtful questions. Make the best contribution you can. Remain objective.</w:t>
      </w:r>
    </w:p>
    <w:p w:rsidR="001026E2" w:rsidRPr="005107C3" w:rsidRDefault="001026E2" w:rsidP="007D42F6">
      <w:pPr>
        <w:pStyle w:val="Default"/>
        <w:rPr>
          <w:rFonts w:ascii="Arial" w:hAnsi="Arial" w:cs="Arial"/>
          <w:color w:val="auto"/>
          <w:sz w:val="22"/>
          <w:szCs w:val="22"/>
        </w:rPr>
      </w:pPr>
    </w:p>
    <w:p w:rsidR="001026E2" w:rsidRPr="005107C3" w:rsidRDefault="001026E2" w:rsidP="001661EB">
      <w:pPr>
        <w:pStyle w:val="Default"/>
        <w:numPr>
          <w:ilvl w:val="0"/>
          <w:numId w:val="3"/>
        </w:numPr>
        <w:rPr>
          <w:rFonts w:ascii="Arial" w:hAnsi="Arial" w:cs="Arial"/>
          <w:color w:val="auto"/>
          <w:sz w:val="22"/>
          <w:szCs w:val="22"/>
        </w:rPr>
      </w:pPr>
      <w:r w:rsidRPr="005107C3">
        <w:rPr>
          <w:rFonts w:ascii="Arial" w:hAnsi="Arial" w:cs="Arial"/>
          <w:b/>
          <w:color w:val="auto"/>
          <w:sz w:val="22"/>
          <w:szCs w:val="22"/>
        </w:rPr>
        <w:t xml:space="preserve">Summary of current literature: </w:t>
      </w:r>
      <w:r>
        <w:rPr>
          <w:rFonts w:ascii="Arial" w:hAnsi="Arial" w:cs="Arial"/>
          <w:color w:val="auto"/>
          <w:sz w:val="22"/>
          <w:szCs w:val="22"/>
        </w:rPr>
        <w:t>D</w:t>
      </w:r>
      <w:r w:rsidRPr="005107C3">
        <w:rPr>
          <w:rFonts w:ascii="Arial" w:hAnsi="Arial" w:cs="Arial"/>
          <w:color w:val="auto"/>
          <w:sz w:val="22"/>
          <w:szCs w:val="22"/>
        </w:rPr>
        <w:t xml:space="preserve">uring seminars </w:t>
      </w:r>
      <w:r>
        <w:rPr>
          <w:rFonts w:ascii="Arial" w:hAnsi="Arial" w:cs="Arial"/>
          <w:color w:val="auto"/>
          <w:sz w:val="22"/>
          <w:szCs w:val="22"/>
        </w:rPr>
        <w:t>e</w:t>
      </w:r>
      <w:r w:rsidRPr="005107C3">
        <w:rPr>
          <w:rFonts w:ascii="Arial" w:hAnsi="Arial" w:cs="Arial"/>
          <w:color w:val="auto"/>
          <w:sz w:val="22"/>
          <w:szCs w:val="22"/>
        </w:rPr>
        <w:t xml:space="preserve">ach student will be responsible for reporting to class </w:t>
      </w:r>
      <w:r>
        <w:rPr>
          <w:rFonts w:ascii="Arial" w:hAnsi="Arial" w:cs="Arial"/>
          <w:color w:val="auto"/>
          <w:sz w:val="22"/>
          <w:szCs w:val="22"/>
        </w:rPr>
        <w:t xml:space="preserve">on </w:t>
      </w:r>
      <w:r w:rsidRPr="005107C3">
        <w:rPr>
          <w:rFonts w:ascii="Arial" w:hAnsi="Arial" w:cs="Arial"/>
          <w:color w:val="auto"/>
          <w:sz w:val="22"/>
          <w:szCs w:val="22"/>
        </w:rPr>
        <w:t>articles from the peer-reviewed literature relating to sustainable forestry. We will discuss different approaches to prepar</w:t>
      </w:r>
      <w:r>
        <w:rPr>
          <w:rFonts w:ascii="Arial" w:hAnsi="Arial" w:cs="Arial"/>
          <w:color w:val="auto"/>
          <w:sz w:val="22"/>
          <w:szCs w:val="22"/>
        </w:rPr>
        <w:t>ation.</w:t>
      </w:r>
      <w:r w:rsidRPr="005107C3">
        <w:rPr>
          <w:rFonts w:ascii="Arial" w:hAnsi="Arial" w:cs="Arial"/>
          <w:color w:val="auto"/>
          <w:sz w:val="22"/>
          <w:szCs w:val="22"/>
        </w:rPr>
        <w:t xml:space="preserve"> </w:t>
      </w:r>
    </w:p>
    <w:p w:rsidR="001026E2" w:rsidRPr="005107C3" w:rsidRDefault="001026E2" w:rsidP="00C43121">
      <w:pPr>
        <w:pStyle w:val="ListParagraph"/>
        <w:rPr>
          <w:rFonts w:ascii="Arial" w:hAnsi="Arial" w:cs="Arial"/>
          <w:sz w:val="22"/>
          <w:szCs w:val="22"/>
        </w:rPr>
      </w:pPr>
    </w:p>
    <w:p w:rsidR="001026E2" w:rsidRPr="005107C3" w:rsidRDefault="001026E2" w:rsidP="0048501E">
      <w:pPr>
        <w:pStyle w:val="Default"/>
        <w:numPr>
          <w:ilvl w:val="0"/>
          <w:numId w:val="3"/>
        </w:numPr>
        <w:rPr>
          <w:rFonts w:ascii="Arial" w:hAnsi="Arial" w:cs="Arial"/>
          <w:color w:val="auto"/>
          <w:sz w:val="22"/>
          <w:szCs w:val="22"/>
        </w:rPr>
      </w:pPr>
      <w:r w:rsidRPr="005107C3">
        <w:rPr>
          <w:rFonts w:ascii="Arial" w:hAnsi="Arial" w:cs="Arial"/>
          <w:b/>
          <w:color w:val="auto"/>
          <w:sz w:val="22"/>
          <w:szCs w:val="22"/>
        </w:rPr>
        <w:t xml:space="preserve">Class </w:t>
      </w:r>
      <w:r>
        <w:rPr>
          <w:rFonts w:ascii="Arial" w:hAnsi="Arial" w:cs="Arial"/>
          <w:b/>
          <w:color w:val="auto"/>
          <w:sz w:val="22"/>
          <w:szCs w:val="22"/>
        </w:rPr>
        <w:t>n</w:t>
      </w:r>
      <w:r w:rsidRPr="005107C3">
        <w:rPr>
          <w:rFonts w:ascii="Arial" w:hAnsi="Arial" w:cs="Arial"/>
          <w:b/>
          <w:color w:val="auto"/>
          <w:sz w:val="22"/>
          <w:szCs w:val="22"/>
        </w:rPr>
        <w:t xml:space="preserve">otes: </w:t>
      </w:r>
      <w:r w:rsidRPr="005107C3">
        <w:rPr>
          <w:rFonts w:ascii="Arial" w:hAnsi="Arial" w:cs="Arial"/>
          <w:color w:val="auto"/>
          <w:sz w:val="22"/>
          <w:szCs w:val="22"/>
        </w:rPr>
        <w:t>Students and new hires routinely confess, that as time passes, the value of past course work diminishes quickly if there is no way to review the material. In addition, note taking and effective summaries are a skill that needs to be developed and maintained. Taking good notes that are of value to you is a good way to hone those skills. A review of your class notes will be part of the evaluation conference process.</w:t>
      </w:r>
    </w:p>
    <w:p w:rsidR="001026E2" w:rsidRPr="005107C3" w:rsidRDefault="001026E2" w:rsidP="00C43121">
      <w:pPr>
        <w:pStyle w:val="ListParagraph"/>
        <w:rPr>
          <w:rFonts w:ascii="Arial" w:hAnsi="Arial" w:cs="Arial"/>
          <w:sz w:val="22"/>
          <w:szCs w:val="22"/>
        </w:rPr>
      </w:pPr>
    </w:p>
    <w:p w:rsidR="001026E2" w:rsidRPr="005107C3" w:rsidRDefault="001026E2" w:rsidP="0048501E">
      <w:pPr>
        <w:pStyle w:val="Default"/>
        <w:numPr>
          <w:ilvl w:val="0"/>
          <w:numId w:val="3"/>
        </w:numPr>
        <w:rPr>
          <w:rFonts w:ascii="Arial" w:hAnsi="Arial" w:cs="Arial"/>
          <w:color w:val="auto"/>
          <w:sz w:val="22"/>
          <w:szCs w:val="22"/>
        </w:rPr>
      </w:pPr>
      <w:r w:rsidRPr="005107C3">
        <w:rPr>
          <w:rFonts w:ascii="Arial" w:hAnsi="Arial" w:cs="Arial"/>
          <w:b/>
          <w:color w:val="auto"/>
          <w:sz w:val="22"/>
          <w:szCs w:val="22"/>
        </w:rPr>
        <w:t>Final</w:t>
      </w:r>
      <w:r>
        <w:rPr>
          <w:rFonts w:ascii="Arial" w:hAnsi="Arial" w:cs="Arial"/>
          <w:b/>
          <w:color w:val="auto"/>
          <w:sz w:val="22"/>
          <w:szCs w:val="22"/>
        </w:rPr>
        <w:t xml:space="preserve"> exam</w:t>
      </w:r>
      <w:r w:rsidRPr="005107C3">
        <w:rPr>
          <w:rFonts w:ascii="Arial" w:hAnsi="Arial" w:cs="Arial"/>
          <w:b/>
          <w:color w:val="auto"/>
          <w:sz w:val="22"/>
          <w:szCs w:val="22"/>
        </w:rPr>
        <w:t>:</w:t>
      </w:r>
      <w:r w:rsidRPr="005107C3">
        <w:rPr>
          <w:rFonts w:ascii="Arial" w:hAnsi="Arial" w:cs="Arial"/>
          <w:color w:val="auto"/>
          <w:sz w:val="22"/>
          <w:szCs w:val="22"/>
        </w:rPr>
        <w:t xml:space="preserve"> Some people express themselves better on paper th</w:t>
      </w:r>
      <w:r>
        <w:rPr>
          <w:rFonts w:ascii="Arial" w:hAnsi="Arial" w:cs="Arial"/>
          <w:color w:val="auto"/>
          <w:sz w:val="22"/>
          <w:szCs w:val="22"/>
        </w:rPr>
        <w:t>a</w:t>
      </w:r>
      <w:r w:rsidRPr="005107C3">
        <w:rPr>
          <w:rFonts w:ascii="Arial" w:hAnsi="Arial" w:cs="Arial"/>
          <w:color w:val="auto"/>
          <w:sz w:val="22"/>
          <w:szCs w:val="22"/>
        </w:rPr>
        <w:t xml:space="preserve">n verbally. </w:t>
      </w:r>
      <w:r>
        <w:rPr>
          <w:rFonts w:ascii="Arial" w:hAnsi="Arial" w:cs="Arial"/>
          <w:color w:val="auto"/>
          <w:sz w:val="22"/>
          <w:szCs w:val="22"/>
        </w:rPr>
        <w:t xml:space="preserve">This open notes exam </w:t>
      </w:r>
      <w:r w:rsidRPr="005107C3">
        <w:rPr>
          <w:rFonts w:ascii="Arial" w:hAnsi="Arial" w:cs="Arial"/>
          <w:color w:val="auto"/>
          <w:sz w:val="22"/>
          <w:szCs w:val="22"/>
        </w:rPr>
        <w:t xml:space="preserve">is your opportunity to show how you can apply your new found knowledge to current issues in natural resources management. </w:t>
      </w:r>
    </w:p>
    <w:p w:rsidR="001026E2" w:rsidRDefault="001026E2" w:rsidP="0048501E">
      <w:pPr>
        <w:pStyle w:val="Default"/>
        <w:rPr>
          <w:rFonts w:ascii="Arial" w:hAnsi="Arial" w:cs="Arial"/>
          <w:color w:val="auto"/>
          <w:sz w:val="22"/>
          <w:szCs w:val="22"/>
        </w:rPr>
      </w:pPr>
    </w:p>
    <w:p w:rsidR="001026E2" w:rsidRPr="005905A9" w:rsidRDefault="001026E2" w:rsidP="0048501E">
      <w:pPr>
        <w:pStyle w:val="Default"/>
        <w:rPr>
          <w:rFonts w:ascii="Arial" w:hAnsi="Arial" w:cs="Arial"/>
          <w:color w:val="auto"/>
          <w:sz w:val="22"/>
          <w:szCs w:val="22"/>
        </w:rPr>
      </w:pPr>
    </w:p>
    <w:p w:rsidR="001026E2" w:rsidRDefault="001026E2" w:rsidP="0048501E"/>
    <w:sectPr w:rsidR="001026E2" w:rsidSect="005822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17AFED4"/>
    <w:lvl w:ilvl="0">
      <w:numFmt w:val="bullet"/>
      <w:lvlText w:val="*"/>
      <w:lvlJc w:val="left"/>
    </w:lvl>
  </w:abstractNum>
  <w:abstractNum w:abstractNumId="1">
    <w:nsid w:val="5A215DED"/>
    <w:multiLevelType w:val="singleLevel"/>
    <w:tmpl w:val="F43ADCBC"/>
    <w:lvl w:ilvl="0">
      <w:start w:val="1"/>
      <w:numFmt w:val="decimal"/>
      <w:lvlText w:val="%1"/>
      <w:legacy w:legacy="1" w:legacySpace="120" w:legacyIndent="360"/>
      <w:lvlJc w:val="left"/>
      <w:rPr>
        <w:rFonts w:cs="Times New Roman"/>
      </w:rPr>
    </w:lvl>
  </w:abstractNum>
  <w:abstractNum w:abstractNumId="2">
    <w:nsid w:val="6C553A6C"/>
    <w:multiLevelType w:val="singleLevel"/>
    <w:tmpl w:val="F43ADCBC"/>
    <w:lvl w:ilvl="0">
      <w:start w:val="1"/>
      <w:numFmt w:val="decimal"/>
      <w:lvlText w:val="%1"/>
      <w:legacy w:legacy="1" w:legacySpace="120" w:legacyIndent="360"/>
      <w:lvlJc w:val="left"/>
      <w:rPr>
        <w:rFonts w:cs="Times New Roman"/>
      </w:rPr>
    </w:lvl>
  </w:abstractNum>
  <w:abstractNum w:abstractNumId="3">
    <w:nsid w:val="6F8A4EB9"/>
    <w:multiLevelType w:val="hybridMultilevel"/>
    <w:tmpl w:val="C8FAB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501E"/>
    <w:rsid w:val="000876B7"/>
    <w:rsid w:val="00094243"/>
    <w:rsid w:val="001026E2"/>
    <w:rsid w:val="00106060"/>
    <w:rsid w:val="00107941"/>
    <w:rsid w:val="00136C1E"/>
    <w:rsid w:val="001661EB"/>
    <w:rsid w:val="001E39D1"/>
    <w:rsid w:val="001F560B"/>
    <w:rsid w:val="002B5F4B"/>
    <w:rsid w:val="002E1874"/>
    <w:rsid w:val="002E427E"/>
    <w:rsid w:val="00347C10"/>
    <w:rsid w:val="00394ACD"/>
    <w:rsid w:val="003D1473"/>
    <w:rsid w:val="003E1D11"/>
    <w:rsid w:val="003F4643"/>
    <w:rsid w:val="00403390"/>
    <w:rsid w:val="00404FB3"/>
    <w:rsid w:val="00406D1D"/>
    <w:rsid w:val="0048501E"/>
    <w:rsid w:val="004C4870"/>
    <w:rsid w:val="004C6066"/>
    <w:rsid w:val="00500A1A"/>
    <w:rsid w:val="005107C3"/>
    <w:rsid w:val="00537DE4"/>
    <w:rsid w:val="0057348D"/>
    <w:rsid w:val="0058221F"/>
    <w:rsid w:val="005905A9"/>
    <w:rsid w:val="005950A9"/>
    <w:rsid w:val="005A08D2"/>
    <w:rsid w:val="006C5F36"/>
    <w:rsid w:val="006E4233"/>
    <w:rsid w:val="006E6ACB"/>
    <w:rsid w:val="007115A3"/>
    <w:rsid w:val="00724BB4"/>
    <w:rsid w:val="0073377D"/>
    <w:rsid w:val="00763014"/>
    <w:rsid w:val="007D42F6"/>
    <w:rsid w:val="00856AC1"/>
    <w:rsid w:val="00861FCD"/>
    <w:rsid w:val="00893674"/>
    <w:rsid w:val="008B04D8"/>
    <w:rsid w:val="008F46DE"/>
    <w:rsid w:val="009143B3"/>
    <w:rsid w:val="00915D18"/>
    <w:rsid w:val="0097263D"/>
    <w:rsid w:val="00980338"/>
    <w:rsid w:val="00995782"/>
    <w:rsid w:val="00A045F2"/>
    <w:rsid w:val="00A8758B"/>
    <w:rsid w:val="00AC347C"/>
    <w:rsid w:val="00B81AA4"/>
    <w:rsid w:val="00BD5FE3"/>
    <w:rsid w:val="00BE44BE"/>
    <w:rsid w:val="00C150D6"/>
    <w:rsid w:val="00C16FD9"/>
    <w:rsid w:val="00C43121"/>
    <w:rsid w:val="00C7447C"/>
    <w:rsid w:val="00D07154"/>
    <w:rsid w:val="00D15B00"/>
    <w:rsid w:val="00D350CA"/>
    <w:rsid w:val="00D91505"/>
    <w:rsid w:val="00DE6E68"/>
    <w:rsid w:val="00ED06AB"/>
    <w:rsid w:val="00ED4A71"/>
    <w:rsid w:val="00F53583"/>
    <w:rsid w:val="00F633BF"/>
    <w:rsid w:val="00F7735B"/>
    <w:rsid w:val="00F858F9"/>
    <w:rsid w:val="00F97E20"/>
    <w:rsid w:val="00FD525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1E"/>
    <w:pPr>
      <w:overflowPunct w:val="0"/>
      <w:autoSpaceDE w:val="0"/>
      <w:autoSpaceDN w:val="0"/>
      <w:adjustRightInd w:val="0"/>
      <w:textAlignment w:val="baseline"/>
    </w:pPr>
    <w:rPr>
      <w:rFonts w:ascii="Times New Roman" w:eastAsia="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8501E"/>
    <w:pPr>
      <w:widowControl w:val="0"/>
      <w:overflowPunct w:val="0"/>
      <w:autoSpaceDE w:val="0"/>
      <w:autoSpaceDN w:val="0"/>
      <w:adjustRightInd w:val="0"/>
      <w:textAlignment w:val="baseline"/>
    </w:pPr>
    <w:rPr>
      <w:rFonts w:ascii="Times" w:eastAsia="Times New Roman" w:hAnsi="Times"/>
      <w:color w:val="000000"/>
      <w:sz w:val="24"/>
      <w:szCs w:val="20"/>
    </w:rPr>
  </w:style>
  <w:style w:type="paragraph" w:customStyle="1" w:styleId="CM7">
    <w:name w:val="CM7"/>
    <w:basedOn w:val="Default"/>
    <w:next w:val="Default"/>
    <w:uiPriority w:val="99"/>
    <w:rsid w:val="0048501E"/>
    <w:pPr>
      <w:spacing w:after="260"/>
    </w:pPr>
    <w:rPr>
      <w:color w:val="auto"/>
    </w:rPr>
  </w:style>
  <w:style w:type="paragraph" w:customStyle="1" w:styleId="CM1">
    <w:name w:val="CM1"/>
    <w:basedOn w:val="Default"/>
    <w:next w:val="Default"/>
    <w:uiPriority w:val="99"/>
    <w:rsid w:val="0048501E"/>
    <w:pPr>
      <w:spacing w:line="263" w:lineRule="atLeast"/>
    </w:pPr>
    <w:rPr>
      <w:color w:val="auto"/>
    </w:rPr>
  </w:style>
  <w:style w:type="character" w:styleId="Hyperlink">
    <w:name w:val="Hyperlink"/>
    <w:basedOn w:val="DefaultParagraphFont"/>
    <w:uiPriority w:val="99"/>
    <w:rsid w:val="0048501E"/>
    <w:rPr>
      <w:rFonts w:cs="Times New Roman"/>
      <w:color w:val="0000FF"/>
      <w:u w:val="single"/>
    </w:rPr>
  </w:style>
  <w:style w:type="character" w:customStyle="1" w:styleId="style5">
    <w:name w:val="style5"/>
    <w:basedOn w:val="DefaultParagraphFont"/>
    <w:uiPriority w:val="99"/>
    <w:rsid w:val="0048501E"/>
    <w:rPr>
      <w:rFonts w:cs="Times New Roman"/>
    </w:rPr>
  </w:style>
  <w:style w:type="paragraph" w:styleId="NormalWeb">
    <w:name w:val="Normal (Web)"/>
    <w:basedOn w:val="Normal"/>
    <w:uiPriority w:val="99"/>
    <w:rsid w:val="0048501E"/>
    <w:pPr>
      <w:overflowPunct/>
      <w:autoSpaceDE/>
      <w:autoSpaceDN/>
      <w:adjustRightInd/>
      <w:spacing w:before="100" w:beforeAutospacing="1" w:after="100" w:afterAutospacing="1"/>
      <w:textAlignment w:val="auto"/>
    </w:pPr>
    <w:rPr>
      <w:szCs w:val="24"/>
    </w:rPr>
  </w:style>
  <w:style w:type="character" w:styleId="Strong">
    <w:name w:val="Strong"/>
    <w:basedOn w:val="DefaultParagraphFont"/>
    <w:uiPriority w:val="99"/>
    <w:qFormat/>
    <w:rsid w:val="0048501E"/>
    <w:rPr>
      <w:rFonts w:cs="Times New Roman"/>
      <w:b/>
      <w:bCs/>
    </w:rPr>
  </w:style>
  <w:style w:type="character" w:styleId="Emphasis">
    <w:name w:val="Emphasis"/>
    <w:basedOn w:val="DefaultParagraphFont"/>
    <w:uiPriority w:val="99"/>
    <w:qFormat/>
    <w:rsid w:val="0048501E"/>
    <w:rPr>
      <w:rFonts w:cs="Times New Roman"/>
      <w:i/>
      <w:iCs/>
    </w:rPr>
  </w:style>
  <w:style w:type="paragraph" w:styleId="ListParagraph">
    <w:name w:val="List Paragraph"/>
    <w:basedOn w:val="Normal"/>
    <w:uiPriority w:val="99"/>
    <w:qFormat/>
    <w:rsid w:val="00C43121"/>
    <w:pPr>
      <w:ind w:left="720"/>
    </w:pPr>
  </w:style>
  <w:style w:type="paragraph" w:styleId="NoSpacing">
    <w:name w:val="No Spacing"/>
    <w:uiPriority w:val="99"/>
    <w:qFormat/>
    <w:rsid w:val="00724BB4"/>
    <w:pPr>
      <w:overflowPunct w:val="0"/>
      <w:autoSpaceDE w:val="0"/>
      <w:autoSpaceDN w:val="0"/>
      <w:adjustRightInd w:val="0"/>
      <w:textAlignment w:val="baseline"/>
    </w:pPr>
    <w:rPr>
      <w:rFonts w:ascii="Times New Roman" w:eastAsia="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divs>
    <w:div w:id="1310743234">
      <w:marLeft w:val="0"/>
      <w:marRight w:val="0"/>
      <w:marTop w:val="0"/>
      <w:marBottom w:val="0"/>
      <w:divBdr>
        <w:top w:val="none" w:sz="0" w:space="0" w:color="auto"/>
        <w:left w:val="none" w:sz="0" w:space="0" w:color="auto"/>
        <w:bottom w:val="none" w:sz="0" w:space="0" w:color="auto"/>
        <w:right w:val="none" w:sz="0" w:space="0" w:color="auto"/>
      </w:divBdr>
      <w:divsChild>
        <w:div w:id="1310743232">
          <w:marLeft w:val="0"/>
          <w:marRight w:val="0"/>
          <w:marTop w:val="0"/>
          <w:marBottom w:val="0"/>
          <w:divBdr>
            <w:top w:val="none" w:sz="0" w:space="0" w:color="auto"/>
            <w:left w:val="none" w:sz="0" w:space="0" w:color="auto"/>
            <w:bottom w:val="none" w:sz="0" w:space="0" w:color="auto"/>
            <w:right w:val="none" w:sz="0" w:space="0" w:color="auto"/>
          </w:divBdr>
          <w:divsChild>
            <w:div w:id="1310743231">
              <w:marLeft w:val="0"/>
              <w:marRight w:val="0"/>
              <w:marTop w:val="0"/>
              <w:marBottom w:val="0"/>
              <w:divBdr>
                <w:top w:val="none" w:sz="0" w:space="0" w:color="auto"/>
                <w:left w:val="none" w:sz="0" w:space="0" w:color="auto"/>
                <w:bottom w:val="none" w:sz="0" w:space="0" w:color="auto"/>
                <w:right w:val="none" w:sz="0" w:space="0" w:color="auto"/>
              </w:divBdr>
              <w:divsChild>
                <w:div w:id="1310743233">
                  <w:marLeft w:val="0"/>
                  <w:marRight w:val="0"/>
                  <w:marTop w:val="0"/>
                  <w:marBottom w:val="0"/>
                  <w:divBdr>
                    <w:top w:val="none" w:sz="0" w:space="0" w:color="auto"/>
                    <w:left w:val="none" w:sz="0" w:space="0" w:color="auto"/>
                    <w:bottom w:val="none" w:sz="0" w:space="0" w:color="auto"/>
                    <w:right w:val="none" w:sz="0" w:space="0" w:color="auto"/>
                  </w:divBdr>
                  <w:divsChild>
                    <w:div w:id="13107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evergreen.edu/moodle/" TargetMode="External"/><Relationship Id="rId5" Type="http://schemas.openxmlformats.org/officeDocument/2006/relationships/hyperlink" Target="mailto:bigleyr@evergree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643</Words>
  <Characters>3669</Characters>
  <Application>Microsoft Office Outlook</Application>
  <DocSecurity>0</DocSecurity>
  <Lines>0</Lines>
  <Paragraphs>0</Paragraphs>
  <ScaleCrop>false</ScaleCrop>
  <Company>DNR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Towards a Sustainable Forestry for the 21st century</dc:title>
  <dc:subject/>
  <dc:creator>Richard Bigley</dc:creator>
  <cp:keywords/>
  <dc:description/>
  <cp:lastModifiedBy>kowalewh</cp:lastModifiedBy>
  <cp:revision>2</cp:revision>
  <dcterms:created xsi:type="dcterms:W3CDTF">2010-11-15T21:40:00Z</dcterms:created>
  <dcterms:modified xsi:type="dcterms:W3CDTF">2010-11-15T21:40:00Z</dcterms:modified>
</cp:coreProperties>
</file>